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C0" w:rsidRPr="00713CEA" w:rsidRDefault="008D19C0" w:rsidP="008D19C0">
      <w:pPr>
        <w:jc w:val="center"/>
        <w:rPr>
          <w:rFonts w:ascii="Times New Roman" w:hAnsi="Times New Roman" w:cs="Times New Roman"/>
          <w:b/>
          <w:sz w:val="28"/>
          <w:szCs w:val="28"/>
        </w:rPr>
      </w:pPr>
      <w:r w:rsidRPr="00713CEA">
        <w:rPr>
          <w:rFonts w:ascii="Times New Roman" w:hAnsi="Times New Roman" w:cs="Times New Roman"/>
          <w:b/>
          <w:sz w:val="28"/>
          <w:szCs w:val="28"/>
        </w:rPr>
        <w:t>Областная олимпиада</w:t>
      </w:r>
    </w:p>
    <w:p w:rsidR="008D19C0" w:rsidRPr="00713CEA" w:rsidRDefault="008D19C0" w:rsidP="008D19C0">
      <w:pPr>
        <w:jc w:val="center"/>
        <w:rPr>
          <w:rFonts w:ascii="Times New Roman" w:hAnsi="Times New Roman" w:cs="Times New Roman"/>
          <w:b/>
          <w:sz w:val="28"/>
          <w:szCs w:val="28"/>
        </w:rPr>
      </w:pPr>
      <w:r w:rsidRPr="00713CEA">
        <w:rPr>
          <w:rFonts w:ascii="Times New Roman" w:hAnsi="Times New Roman" w:cs="Times New Roman"/>
          <w:b/>
          <w:sz w:val="28"/>
          <w:szCs w:val="28"/>
        </w:rPr>
        <w:t xml:space="preserve">2017-2018 </w:t>
      </w:r>
      <w:proofErr w:type="spellStart"/>
      <w:r w:rsidRPr="00713CEA">
        <w:rPr>
          <w:rFonts w:ascii="Times New Roman" w:hAnsi="Times New Roman" w:cs="Times New Roman"/>
          <w:b/>
          <w:sz w:val="28"/>
          <w:szCs w:val="28"/>
        </w:rPr>
        <w:t>уч</w:t>
      </w:r>
      <w:proofErr w:type="gramStart"/>
      <w:r w:rsidRPr="00713CEA">
        <w:rPr>
          <w:rFonts w:ascii="Times New Roman" w:hAnsi="Times New Roman" w:cs="Times New Roman"/>
          <w:b/>
          <w:sz w:val="28"/>
          <w:szCs w:val="28"/>
        </w:rPr>
        <w:t>.г</w:t>
      </w:r>
      <w:proofErr w:type="gramEnd"/>
      <w:r w:rsidRPr="00713CEA">
        <w:rPr>
          <w:rFonts w:ascii="Times New Roman" w:hAnsi="Times New Roman" w:cs="Times New Roman"/>
          <w:b/>
          <w:sz w:val="28"/>
          <w:szCs w:val="28"/>
        </w:rPr>
        <w:t>од</w:t>
      </w:r>
      <w:proofErr w:type="spellEnd"/>
    </w:p>
    <w:p w:rsidR="008D19C0" w:rsidRPr="00713CEA" w:rsidRDefault="008D19C0" w:rsidP="008D19C0">
      <w:pPr>
        <w:jc w:val="right"/>
        <w:rPr>
          <w:rFonts w:ascii="Times New Roman" w:hAnsi="Times New Roman" w:cs="Times New Roman"/>
          <w:sz w:val="28"/>
          <w:szCs w:val="28"/>
        </w:rPr>
      </w:pPr>
    </w:p>
    <w:p w:rsidR="008D19C0" w:rsidRPr="00713CEA" w:rsidRDefault="008D19C0" w:rsidP="008D19C0">
      <w:pPr>
        <w:jc w:val="center"/>
        <w:rPr>
          <w:rFonts w:ascii="Times New Roman" w:hAnsi="Times New Roman" w:cs="Times New Roman"/>
          <w:b/>
          <w:sz w:val="28"/>
          <w:szCs w:val="28"/>
        </w:rPr>
      </w:pPr>
      <w:r w:rsidRPr="00713CEA">
        <w:rPr>
          <w:rFonts w:ascii="Times New Roman" w:hAnsi="Times New Roman" w:cs="Times New Roman"/>
          <w:b/>
          <w:sz w:val="28"/>
          <w:szCs w:val="28"/>
        </w:rPr>
        <w:t xml:space="preserve">Задания по немецкому языку </w:t>
      </w:r>
    </w:p>
    <w:p w:rsidR="008D19C0" w:rsidRPr="00713CEA" w:rsidRDefault="008D19C0" w:rsidP="008D19C0">
      <w:pPr>
        <w:jc w:val="center"/>
        <w:rPr>
          <w:rFonts w:ascii="Times New Roman" w:hAnsi="Times New Roman" w:cs="Times New Roman"/>
          <w:b/>
          <w:sz w:val="28"/>
          <w:szCs w:val="28"/>
          <w:lang w:val="de-DE"/>
        </w:rPr>
      </w:pPr>
      <w:r w:rsidRPr="00713CEA">
        <w:rPr>
          <w:rFonts w:ascii="Times New Roman" w:hAnsi="Times New Roman" w:cs="Times New Roman"/>
          <w:b/>
          <w:sz w:val="28"/>
          <w:szCs w:val="28"/>
        </w:rPr>
        <w:t>для областной олимпиады</w:t>
      </w:r>
    </w:p>
    <w:p w:rsidR="008D19C0" w:rsidRPr="00713CEA" w:rsidRDefault="008D19C0" w:rsidP="008D19C0">
      <w:pPr>
        <w:jc w:val="center"/>
        <w:rPr>
          <w:rFonts w:ascii="Times New Roman" w:hAnsi="Times New Roman" w:cs="Times New Roman"/>
          <w:b/>
          <w:sz w:val="28"/>
          <w:szCs w:val="28"/>
        </w:rPr>
      </w:pPr>
      <w:r w:rsidRPr="00713CEA">
        <w:rPr>
          <w:rFonts w:ascii="Times New Roman" w:hAnsi="Times New Roman" w:cs="Times New Roman"/>
          <w:b/>
          <w:sz w:val="28"/>
          <w:szCs w:val="28"/>
        </w:rPr>
        <w:t>9 класс</w:t>
      </w:r>
    </w:p>
    <w:p w:rsidR="008D19C0" w:rsidRPr="00713CEA" w:rsidRDefault="008D19C0" w:rsidP="008D19C0">
      <w:pPr>
        <w:jc w:val="center"/>
        <w:rPr>
          <w:rFonts w:ascii="Times New Roman" w:hAnsi="Times New Roman" w:cs="Times New Roman"/>
          <w:sz w:val="28"/>
          <w:szCs w:val="28"/>
        </w:rPr>
      </w:pPr>
    </w:p>
    <w:p w:rsidR="008D19C0" w:rsidRPr="00713CEA" w:rsidRDefault="008D19C0" w:rsidP="008D19C0">
      <w:pPr>
        <w:pStyle w:val="a3"/>
        <w:numPr>
          <w:ilvl w:val="0"/>
          <w:numId w:val="1"/>
        </w:numPr>
        <w:rPr>
          <w:rFonts w:ascii="Times New Roman" w:hAnsi="Times New Roman" w:cs="Times New Roman"/>
          <w:sz w:val="28"/>
          <w:szCs w:val="28"/>
        </w:rPr>
      </w:pPr>
      <w:r w:rsidRPr="00713CEA">
        <w:rPr>
          <w:rFonts w:ascii="Times New Roman" w:hAnsi="Times New Roman" w:cs="Times New Roman"/>
          <w:sz w:val="28"/>
          <w:szCs w:val="28"/>
        </w:rPr>
        <w:t>тур</w:t>
      </w:r>
    </w:p>
    <w:p w:rsidR="008D19C0" w:rsidRPr="00713CEA" w:rsidRDefault="008D19C0" w:rsidP="008D19C0">
      <w:pPr>
        <w:pStyle w:val="a3"/>
        <w:numPr>
          <w:ilvl w:val="0"/>
          <w:numId w:val="2"/>
        </w:numPr>
        <w:rPr>
          <w:rFonts w:ascii="Times New Roman" w:hAnsi="Times New Roman" w:cs="Times New Roman"/>
          <w:sz w:val="28"/>
          <w:szCs w:val="28"/>
        </w:rPr>
      </w:pPr>
      <w:r w:rsidRPr="00713CEA">
        <w:rPr>
          <w:rFonts w:ascii="Times New Roman" w:hAnsi="Times New Roman" w:cs="Times New Roman"/>
          <w:sz w:val="28"/>
          <w:szCs w:val="28"/>
        </w:rPr>
        <w:t xml:space="preserve">Лексико-грамматический тест – 30 баллов </w:t>
      </w:r>
    </w:p>
    <w:p w:rsidR="008D19C0" w:rsidRPr="00713CEA" w:rsidRDefault="008D19C0" w:rsidP="008D19C0">
      <w:pPr>
        <w:pStyle w:val="a3"/>
        <w:numPr>
          <w:ilvl w:val="0"/>
          <w:numId w:val="2"/>
        </w:numPr>
        <w:rPr>
          <w:rFonts w:ascii="Times New Roman" w:hAnsi="Times New Roman" w:cs="Times New Roman"/>
          <w:sz w:val="28"/>
          <w:szCs w:val="28"/>
        </w:rPr>
      </w:pPr>
      <w:r w:rsidRPr="00713CEA">
        <w:rPr>
          <w:rFonts w:ascii="Times New Roman" w:hAnsi="Times New Roman" w:cs="Times New Roman"/>
          <w:sz w:val="28"/>
          <w:szCs w:val="28"/>
        </w:rPr>
        <w:t xml:space="preserve">Перевод – 20 баллов </w:t>
      </w:r>
    </w:p>
    <w:p w:rsidR="008D19C0" w:rsidRPr="00713CEA" w:rsidRDefault="008D19C0" w:rsidP="008D19C0">
      <w:pPr>
        <w:pStyle w:val="a3"/>
        <w:numPr>
          <w:ilvl w:val="0"/>
          <w:numId w:val="2"/>
        </w:numPr>
        <w:rPr>
          <w:rFonts w:ascii="Times New Roman" w:hAnsi="Times New Roman" w:cs="Times New Roman"/>
          <w:sz w:val="28"/>
          <w:szCs w:val="28"/>
        </w:rPr>
      </w:pPr>
      <w:r w:rsidRPr="00713CEA">
        <w:rPr>
          <w:rFonts w:ascii="Times New Roman" w:hAnsi="Times New Roman" w:cs="Times New Roman"/>
          <w:sz w:val="28"/>
          <w:szCs w:val="28"/>
        </w:rPr>
        <w:t xml:space="preserve">Письмо – 10 баллов </w:t>
      </w:r>
    </w:p>
    <w:p w:rsidR="008D19C0" w:rsidRPr="00713CEA" w:rsidRDefault="008D19C0" w:rsidP="008D19C0">
      <w:pPr>
        <w:rPr>
          <w:rFonts w:ascii="Times New Roman" w:hAnsi="Times New Roman" w:cs="Times New Roman"/>
          <w:sz w:val="28"/>
          <w:szCs w:val="28"/>
        </w:rPr>
      </w:pPr>
      <w:r w:rsidRPr="00713CEA">
        <w:rPr>
          <w:rFonts w:ascii="Times New Roman" w:hAnsi="Times New Roman" w:cs="Times New Roman"/>
          <w:sz w:val="28"/>
          <w:szCs w:val="28"/>
        </w:rPr>
        <w:t xml:space="preserve">     </w:t>
      </w:r>
    </w:p>
    <w:p w:rsidR="008D19C0" w:rsidRPr="00713CEA" w:rsidRDefault="008D19C0" w:rsidP="008D19C0">
      <w:pPr>
        <w:rPr>
          <w:rFonts w:ascii="Times New Roman" w:hAnsi="Times New Roman" w:cs="Times New Roman"/>
          <w:sz w:val="28"/>
          <w:szCs w:val="28"/>
        </w:rPr>
      </w:pPr>
      <w:r w:rsidRPr="00713CEA">
        <w:rPr>
          <w:rFonts w:ascii="Times New Roman" w:hAnsi="Times New Roman" w:cs="Times New Roman"/>
          <w:sz w:val="28"/>
          <w:szCs w:val="28"/>
        </w:rPr>
        <w:t xml:space="preserve">      </w:t>
      </w:r>
      <w:r w:rsidRPr="00713CEA">
        <w:rPr>
          <w:rFonts w:ascii="Times New Roman" w:hAnsi="Times New Roman" w:cs="Times New Roman"/>
          <w:sz w:val="28"/>
          <w:szCs w:val="28"/>
          <w:lang w:val="en-US"/>
        </w:rPr>
        <w:t>II</w:t>
      </w:r>
      <w:r w:rsidRPr="00713CEA">
        <w:rPr>
          <w:rFonts w:ascii="Times New Roman" w:hAnsi="Times New Roman" w:cs="Times New Roman"/>
          <w:sz w:val="28"/>
          <w:szCs w:val="28"/>
        </w:rPr>
        <w:t xml:space="preserve"> – тур</w:t>
      </w:r>
    </w:p>
    <w:p w:rsidR="008D19C0" w:rsidRPr="00713CEA" w:rsidRDefault="008D19C0" w:rsidP="008D19C0">
      <w:pPr>
        <w:pStyle w:val="a3"/>
        <w:numPr>
          <w:ilvl w:val="0"/>
          <w:numId w:val="3"/>
        </w:numPr>
        <w:rPr>
          <w:rFonts w:ascii="Times New Roman" w:hAnsi="Times New Roman" w:cs="Times New Roman"/>
          <w:sz w:val="28"/>
          <w:szCs w:val="28"/>
        </w:rPr>
      </w:pPr>
      <w:r w:rsidRPr="00713CEA">
        <w:rPr>
          <w:rFonts w:ascii="Times New Roman" w:hAnsi="Times New Roman" w:cs="Times New Roman"/>
          <w:sz w:val="28"/>
          <w:szCs w:val="28"/>
        </w:rPr>
        <w:t>Чтение – 20 баллов</w:t>
      </w:r>
    </w:p>
    <w:p w:rsidR="008D19C0" w:rsidRPr="00713CEA" w:rsidRDefault="008D19C0" w:rsidP="008D19C0">
      <w:pPr>
        <w:pStyle w:val="a3"/>
        <w:numPr>
          <w:ilvl w:val="0"/>
          <w:numId w:val="3"/>
        </w:numPr>
        <w:rPr>
          <w:rFonts w:ascii="Times New Roman" w:hAnsi="Times New Roman" w:cs="Times New Roman"/>
          <w:sz w:val="28"/>
          <w:szCs w:val="28"/>
        </w:rPr>
      </w:pPr>
      <w:r w:rsidRPr="00713CEA">
        <w:rPr>
          <w:rFonts w:ascii="Times New Roman" w:hAnsi="Times New Roman" w:cs="Times New Roman"/>
          <w:sz w:val="28"/>
          <w:szCs w:val="28"/>
        </w:rPr>
        <w:t>Монологическая речь – 10 баллов (5 баллов за содержание, 5 баллов за языковую правильность)</w:t>
      </w:r>
    </w:p>
    <w:p w:rsidR="008D19C0" w:rsidRPr="00713CEA" w:rsidRDefault="008D19C0" w:rsidP="008D19C0">
      <w:pPr>
        <w:pStyle w:val="a3"/>
        <w:numPr>
          <w:ilvl w:val="0"/>
          <w:numId w:val="3"/>
        </w:numPr>
        <w:rPr>
          <w:rFonts w:ascii="Times New Roman" w:hAnsi="Times New Roman" w:cs="Times New Roman"/>
          <w:sz w:val="28"/>
          <w:szCs w:val="28"/>
        </w:rPr>
      </w:pPr>
      <w:r w:rsidRPr="00713CEA">
        <w:rPr>
          <w:rFonts w:ascii="Times New Roman" w:hAnsi="Times New Roman" w:cs="Times New Roman"/>
          <w:sz w:val="28"/>
          <w:szCs w:val="28"/>
        </w:rPr>
        <w:t>Диалогическая речь – 10 баллов (5 баллов за содержание, 5 баллов за языковую правильность)</w:t>
      </w: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pStyle w:val="a3"/>
        <w:ind w:left="645"/>
        <w:rPr>
          <w:rFonts w:ascii="Times New Roman" w:hAnsi="Times New Roman" w:cs="Times New Roman"/>
          <w:sz w:val="28"/>
          <w:szCs w:val="28"/>
        </w:rPr>
      </w:pPr>
    </w:p>
    <w:p w:rsidR="008D19C0" w:rsidRPr="00713CEA" w:rsidRDefault="008D19C0" w:rsidP="008D19C0">
      <w:pPr>
        <w:rPr>
          <w:rFonts w:ascii="Times New Roman" w:hAnsi="Times New Roman" w:cs="Times New Roman"/>
          <w:sz w:val="28"/>
          <w:szCs w:val="28"/>
        </w:rPr>
      </w:pPr>
    </w:p>
    <w:p w:rsidR="008D19C0" w:rsidRPr="00713CEA" w:rsidRDefault="008D19C0" w:rsidP="008D19C0">
      <w:pPr>
        <w:rPr>
          <w:rFonts w:ascii="Times New Roman" w:hAnsi="Times New Roman" w:cs="Times New Roman"/>
          <w:sz w:val="28"/>
          <w:szCs w:val="28"/>
        </w:rPr>
      </w:pPr>
    </w:p>
    <w:p w:rsidR="00713CEA" w:rsidRPr="00256B3C" w:rsidRDefault="00713CEA" w:rsidP="00713CEA">
      <w:pPr>
        <w:rPr>
          <w:rFonts w:ascii="Times New Roman" w:hAnsi="Times New Roman" w:cs="Times New Roman"/>
          <w:sz w:val="28"/>
          <w:szCs w:val="28"/>
        </w:rPr>
      </w:pPr>
    </w:p>
    <w:p w:rsidR="008D19C0" w:rsidRPr="00713CEA" w:rsidRDefault="008D19C0" w:rsidP="00713CEA">
      <w:pPr>
        <w:jc w:val="right"/>
        <w:rPr>
          <w:rFonts w:ascii="Times New Roman" w:hAnsi="Times New Roman" w:cs="Times New Roman"/>
          <w:b/>
          <w:sz w:val="24"/>
          <w:szCs w:val="24"/>
          <w:lang w:val="de-DE"/>
        </w:rPr>
      </w:pPr>
      <w:r w:rsidRPr="00256B3C">
        <w:rPr>
          <w:rFonts w:ascii="Times New Roman" w:hAnsi="Times New Roman" w:cs="Times New Roman"/>
          <w:b/>
          <w:sz w:val="24"/>
          <w:szCs w:val="24"/>
          <w:lang w:val="de-DE"/>
        </w:rPr>
        <w:lastRenderedPageBreak/>
        <w:t>9</w:t>
      </w:r>
      <w:r w:rsidRPr="00713CEA">
        <w:rPr>
          <w:rFonts w:ascii="Times New Roman" w:hAnsi="Times New Roman" w:cs="Times New Roman"/>
          <w:b/>
          <w:sz w:val="24"/>
          <w:szCs w:val="24"/>
          <w:lang w:val="de-DE"/>
        </w:rPr>
        <w:t>. Klasse</w:t>
      </w:r>
    </w:p>
    <w:p w:rsidR="008D19C0" w:rsidRPr="00CB4485" w:rsidRDefault="008D19C0" w:rsidP="00713CEA">
      <w:pPr>
        <w:spacing w:after="0"/>
        <w:rPr>
          <w:rFonts w:ascii="Times New Roman" w:hAnsi="Times New Roman" w:cs="Times New Roman"/>
          <w:b/>
          <w:sz w:val="24"/>
          <w:szCs w:val="24"/>
          <w:lang w:val="de-DE"/>
        </w:rPr>
      </w:pPr>
      <w:r w:rsidRPr="00CB4485">
        <w:rPr>
          <w:rFonts w:ascii="Times New Roman" w:hAnsi="Times New Roman" w:cs="Times New Roman"/>
          <w:b/>
          <w:sz w:val="24"/>
          <w:szCs w:val="24"/>
          <w:lang w:val="de-DE"/>
        </w:rPr>
        <w:t>Die erste Runde</w:t>
      </w:r>
    </w:p>
    <w:p w:rsidR="008D19C0" w:rsidRPr="00CB4485" w:rsidRDefault="008D19C0" w:rsidP="00713CEA">
      <w:pPr>
        <w:spacing w:after="0"/>
        <w:rPr>
          <w:rFonts w:ascii="Times New Roman" w:hAnsi="Times New Roman" w:cs="Times New Roman"/>
          <w:b/>
          <w:sz w:val="24"/>
          <w:szCs w:val="24"/>
          <w:lang w:val="de-DE"/>
        </w:rPr>
      </w:pPr>
      <w:proofErr w:type="spellStart"/>
      <w:r w:rsidRPr="00CB4485">
        <w:rPr>
          <w:rFonts w:ascii="Times New Roman" w:hAnsi="Times New Roman" w:cs="Times New Roman"/>
          <w:b/>
          <w:sz w:val="24"/>
          <w:szCs w:val="24"/>
          <w:lang w:val="de-DE"/>
        </w:rPr>
        <w:t>I.Lexisch</w:t>
      </w:r>
      <w:proofErr w:type="spellEnd"/>
      <w:r w:rsidRPr="00CB4485">
        <w:rPr>
          <w:rFonts w:ascii="Times New Roman" w:hAnsi="Times New Roman" w:cs="Times New Roman"/>
          <w:b/>
          <w:sz w:val="24"/>
          <w:szCs w:val="24"/>
          <w:lang w:val="de-DE"/>
        </w:rPr>
        <w:t>-grammatische Testarbeit (30P.)</w:t>
      </w:r>
    </w:p>
    <w:p w:rsidR="008D19C0" w:rsidRPr="00CB4485" w:rsidRDefault="008D19C0" w:rsidP="00713CEA">
      <w:pPr>
        <w:spacing w:after="0"/>
        <w:rPr>
          <w:rFonts w:ascii="Times New Roman" w:hAnsi="Times New Roman" w:cs="Times New Roman"/>
          <w:b/>
          <w:sz w:val="24"/>
          <w:szCs w:val="24"/>
        </w:rPr>
      </w:pPr>
      <w:r w:rsidRPr="00CB4485">
        <w:rPr>
          <w:rFonts w:ascii="Times New Roman" w:hAnsi="Times New Roman" w:cs="Times New Roman"/>
          <w:b/>
          <w:sz w:val="24"/>
          <w:szCs w:val="24"/>
          <w:lang w:val="de-DE"/>
        </w:rPr>
        <w:t>Zeit: 20 Min.</w:t>
      </w:r>
    </w:p>
    <w:p w:rsidR="00EC4820" w:rsidRPr="00D72EF0" w:rsidRDefault="00EC4820"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 xml:space="preserve">1. Morgen kommt mein Freund </w:t>
      </w:r>
      <w:proofErr w:type="gramStart"/>
      <w:r w:rsidRPr="00D72EF0">
        <w:rPr>
          <w:rFonts w:ascii="Times New Roman" w:hAnsi="Times New Roman" w:cs="Times New Roman"/>
          <w:b/>
          <w:sz w:val="24"/>
          <w:szCs w:val="24"/>
          <w:lang w:val="de-DE"/>
        </w:rPr>
        <w:t>……Besuch</w:t>
      </w:r>
      <w:proofErr w:type="gramEnd"/>
      <w:r w:rsidRPr="00D72EF0">
        <w:rPr>
          <w:rFonts w:ascii="Times New Roman" w:hAnsi="Times New Roman" w:cs="Times New Roman"/>
          <w:b/>
          <w:sz w:val="24"/>
          <w:szCs w:val="24"/>
          <w:lang w:val="de-DE"/>
        </w:rPr>
        <w:t>.</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zu dem</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zu einem</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zu</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zu den</w:t>
      </w:r>
    </w:p>
    <w:p w:rsidR="00713CEA" w:rsidRPr="00CB4485" w:rsidRDefault="00713CEA" w:rsidP="00713CEA">
      <w:pPr>
        <w:spacing w:after="0" w:line="240" w:lineRule="auto"/>
        <w:rPr>
          <w:rFonts w:ascii="Times New Roman" w:hAnsi="Times New Roman" w:cs="Times New Roman"/>
          <w:sz w:val="24"/>
          <w:szCs w:val="24"/>
          <w:lang w:val="de-DE"/>
        </w:rPr>
      </w:pPr>
    </w:p>
    <w:p w:rsidR="00EC4820" w:rsidRPr="00D72EF0" w:rsidRDefault="00EC4820"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2. Ich muss einige … wiederholen.</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Thema</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Themen</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Themas</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 xml:space="preserve">d. </w:t>
      </w:r>
      <w:proofErr w:type="spellStart"/>
      <w:r w:rsidRPr="00CB4485">
        <w:rPr>
          <w:rFonts w:ascii="Times New Roman" w:hAnsi="Times New Roman" w:cs="Times New Roman"/>
          <w:sz w:val="24"/>
          <w:szCs w:val="24"/>
          <w:lang w:val="de-DE"/>
        </w:rPr>
        <w:t>Thems</w:t>
      </w:r>
      <w:proofErr w:type="spellEnd"/>
    </w:p>
    <w:p w:rsidR="00713CEA" w:rsidRPr="00CB4485" w:rsidRDefault="00713CEA" w:rsidP="00713CEA">
      <w:pPr>
        <w:spacing w:after="0" w:line="240" w:lineRule="auto"/>
        <w:rPr>
          <w:rFonts w:ascii="Times New Roman" w:hAnsi="Times New Roman" w:cs="Times New Roman"/>
          <w:sz w:val="24"/>
          <w:szCs w:val="24"/>
          <w:lang w:val="de-DE"/>
        </w:rPr>
      </w:pPr>
    </w:p>
    <w:p w:rsidR="00EC4820" w:rsidRPr="00D72EF0" w:rsidRDefault="00713CEA"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3</w:t>
      </w:r>
      <w:r w:rsidR="00EC4820" w:rsidRPr="00D72EF0">
        <w:rPr>
          <w:rFonts w:ascii="Times New Roman" w:hAnsi="Times New Roman" w:cs="Times New Roman"/>
          <w:b/>
          <w:sz w:val="24"/>
          <w:szCs w:val="24"/>
          <w:lang w:val="de-DE"/>
        </w:rPr>
        <w:t xml:space="preserve">. Wir </w:t>
      </w:r>
      <w:r w:rsidR="00D72EF0">
        <w:rPr>
          <w:rFonts w:ascii="Times New Roman" w:hAnsi="Times New Roman" w:cs="Times New Roman"/>
          <w:b/>
          <w:sz w:val="24"/>
          <w:szCs w:val="24"/>
          <w:lang w:val="de-DE"/>
        </w:rPr>
        <w:t>be</w:t>
      </w:r>
      <w:r w:rsidR="00EC4820" w:rsidRPr="00D72EF0">
        <w:rPr>
          <w:rFonts w:ascii="Times New Roman" w:hAnsi="Times New Roman" w:cs="Times New Roman"/>
          <w:b/>
          <w:sz w:val="24"/>
          <w:szCs w:val="24"/>
          <w:lang w:val="de-DE"/>
        </w:rPr>
        <w:t xml:space="preserve">grüßen … </w:t>
      </w:r>
      <w:proofErr w:type="gramStart"/>
      <w:r w:rsidR="00EC4820" w:rsidRPr="00D72EF0">
        <w:rPr>
          <w:rFonts w:ascii="Times New Roman" w:hAnsi="Times New Roman" w:cs="Times New Roman"/>
          <w:b/>
          <w:sz w:val="24"/>
          <w:szCs w:val="24"/>
          <w:lang w:val="de-DE"/>
        </w:rPr>
        <w:t>… .</w:t>
      </w:r>
      <w:proofErr w:type="gramEnd"/>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den Lehrer</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des  Lehrers</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dem Lehrer</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den Lehrern</w:t>
      </w:r>
    </w:p>
    <w:p w:rsidR="00713CEA" w:rsidRPr="00CB4485" w:rsidRDefault="00713CEA" w:rsidP="00713CEA">
      <w:pPr>
        <w:spacing w:after="0" w:line="240" w:lineRule="auto"/>
        <w:rPr>
          <w:rFonts w:ascii="Times New Roman" w:hAnsi="Times New Roman" w:cs="Times New Roman"/>
          <w:sz w:val="24"/>
          <w:szCs w:val="24"/>
          <w:lang w:val="de-DE"/>
        </w:rPr>
      </w:pPr>
    </w:p>
    <w:p w:rsidR="00EC4820" w:rsidRPr="00D72EF0" w:rsidRDefault="00713CEA"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4</w:t>
      </w:r>
      <w:r w:rsidR="00EC4820" w:rsidRPr="00D72EF0">
        <w:rPr>
          <w:rFonts w:ascii="Times New Roman" w:hAnsi="Times New Roman" w:cs="Times New Roman"/>
          <w:b/>
          <w:sz w:val="24"/>
          <w:szCs w:val="24"/>
          <w:lang w:val="de-DE"/>
        </w:rPr>
        <w:t>. „Wie geht es… Eltern?“ frage ich …Freunde.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ihren/ eure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Ihren/seine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ihnen/ihre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 xml:space="preserve">d. euren/ meine </w:t>
      </w:r>
    </w:p>
    <w:p w:rsidR="00713CEA" w:rsidRPr="00CB4485" w:rsidRDefault="00713CEA" w:rsidP="00713CEA">
      <w:pPr>
        <w:spacing w:after="0" w:line="240" w:lineRule="auto"/>
        <w:rPr>
          <w:rFonts w:ascii="Times New Roman" w:hAnsi="Times New Roman" w:cs="Times New Roman"/>
          <w:sz w:val="24"/>
          <w:szCs w:val="24"/>
          <w:highlight w:val="yellow"/>
          <w:lang w:val="de-DE"/>
        </w:rPr>
      </w:pPr>
    </w:p>
    <w:p w:rsidR="00D72EF0" w:rsidRPr="00D72EF0" w:rsidRDefault="00D72EF0" w:rsidP="00D72EF0">
      <w:pPr>
        <w:autoSpaceDE w:val="0"/>
        <w:autoSpaceDN w:val="0"/>
        <w:adjustRightInd w:val="0"/>
        <w:spacing w:after="0" w:line="240" w:lineRule="auto"/>
        <w:rPr>
          <w:rFonts w:ascii="Times New Roman" w:hAnsi="Times New Roman" w:cs="Times New Roman"/>
          <w:b/>
          <w:bCs/>
          <w:sz w:val="24"/>
          <w:szCs w:val="24"/>
          <w:lang w:val="de-DE"/>
        </w:rPr>
      </w:pPr>
      <w:r w:rsidRPr="00D72EF0">
        <w:rPr>
          <w:rFonts w:ascii="Times New Roman" w:hAnsi="Times New Roman" w:cs="Times New Roman"/>
          <w:sz w:val="24"/>
          <w:szCs w:val="24"/>
          <w:lang w:val="de-DE"/>
        </w:rPr>
        <w:t xml:space="preserve">5. </w:t>
      </w:r>
      <w:r w:rsidRPr="00D72EF0">
        <w:rPr>
          <w:rFonts w:ascii="Times New Roman" w:hAnsi="Times New Roman" w:cs="Times New Roman"/>
          <w:b/>
          <w:bCs/>
          <w:sz w:val="24"/>
          <w:szCs w:val="24"/>
          <w:lang w:val="de-DE"/>
        </w:rPr>
        <w:t>Am Wochenende:</w:t>
      </w:r>
    </w:p>
    <w:p w:rsidR="00D72EF0" w:rsidRPr="00D72EF0" w:rsidRDefault="00D72EF0" w:rsidP="00D72EF0">
      <w:pPr>
        <w:autoSpaceDE w:val="0"/>
        <w:autoSpaceDN w:val="0"/>
        <w:adjustRightInd w:val="0"/>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a) Am Wochenende wir kaufen ein.</w:t>
      </w:r>
    </w:p>
    <w:p w:rsidR="00D72EF0" w:rsidRPr="00D72EF0" w:rsidRDefault="00D72EF0" w:rsidP="00D72EF0">
      <w:pPr>
        <w:autoSpaceDE w:val="0"/>
        <w:autoSpaceDN w:val="0"/>
        <w:adjustRightInd w:val="0"/>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b) Am Wochenende kaufen wir ein.</w:t>
      </w:r>
    </w:p>
    <w:p w:rsidR="00D72EF0" w:rsidRPr="00D72EF0" w:rsidRDefault="00D72EF0" w:rsidP="00D72EF0">
      <w:pPr>
        <w:autoSpaceDE w:val="0"/>
        <w:autoSpaceDN w:val="0"/>
        <w:adjustRightInd w:val="0"/>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c) Am Wochenende einkaufen wir.</w:t>
      </w:r>
    </w:p>
    <w:p w:rsidR="00EC4820" w:rsidRPr="00D72EF0" w:rsidRDefault="00D72EF0" w:rsidP="00D72EF0">
      <w:pPr>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d) Am Wochenende wir einkaufen.</w:t>
      </w:r>
    </w:p>
    <w:p w:rsidR="00713CEA" w:rsidRPr="00CB4485" w:rsidRDefault="00713CEA" w:rsidP="00713CEA">
      <w:pPr>
        <w:spacing w:after="0" w:line="240" w:lineRule="auto"/>
        <w:rPr>
          <w:rFonts w:ascii="Times New Roman" w:hAnsi="Times New Roman" w:cs="Times New Roman"/>
          <w:sz w:val="24"/>
          <w:szCs w:val="24"/>
          <w:lang w:val="de-DE"/>
        </w:rPr>
      </w:pPr>
    </w:p>
    <w:p w:rsidR="00EC4820" w:rsidRPr="00D72EF0" w:rsidRDefault="00713CEA"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6</w:t>
      </w:r>
      <w:r w:rsidR="00EC4820" w:rsidRPr="00D72EF0">
        <w:rPr>
          <w:rFonts w:ascii="Times New Roman" w:hAnsi="Times New Roman" w:cs="Times New Roman"/>
          <w:b/>
          <w:sz w:val="24"/>
          <w:szCs w:val="24"/>
          <w:lang w:val="de-DE"/>
        </w:rPr>
        <w:t xml:space="preserve">. Die Schüler verstehen die Regel nicht. Die Lehrerin erklärt … </w:t>
      </w:r>
      <w:proofErr w:type="gramStart"/>
      <w:r w:rsidR="00EC4820" w:rsidRPr="00D72EF0">
        <w:rPr>
          <w:rFonts w:ascii="Times New Roman" w:hAnsi="Times New Roman" w:cs="Times New Roman"/>
          <w:b/>
          <w:sz w:val="24"/>
          <w:szCs w:val="24"/>
          <w:lang w:val="de-DE"/>
        </w:rPr>
        <w:t>… .</w:t>
      </w:r>
      <w:proofErr w:type="gramEnd"/>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es/ihm</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ihn/uns</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sie/ihn</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sie/ihnen</w:t>
      </w:r>
    </w:p>
    <w:p w:rsidR="00713CEA" w:rsidRPr="00CB4485" w:rsidRDefault="00713CEA" w:rsidP="00713CEA">
      <w:pPr>
        <w:spacing w:after="0" w:line="240" w:lineRule="auto"/>
        <w:rPr>
          <w:rFonts w:ascii="Times New Roman" w:hAnsi="Times New Roman" w:cs="Times New Roman"/>
          <w:sz w:val="24"/>
          <w:szCs w:val="24"/>
          <w:lang w:val="de-DE"/>
        </w:rPr>
      </w:pPr>
    </w:p>
    <w:p w:rsidR="00EC4820" w:rsidRPr="00CB4485" w:rsidRDefault="00713CEA"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7</w:t>
      </w:r>
      <w:r w:rsidR="00EC4820" w:rsidRPr="00D72EF0">
        <w:rPr>
          <w:rFonts w:ascii="Times New Roman" w:hAnsi="Times New Roman" w:cs="Times New Roman"/>
          <w:b/>
          <w:sz w:val="24"/>
          <w:szCs w:val="24"/>
          <w:lang w:val="de-DE"/>
        </w:rPr>
        <w:t>. Was ist nicht</w:t>
      </w:r>
      <w:r w:rsidR="00EC4820" w:rsidRPr="00CB4485">
        <w:rPr>
          <w:rFonts w:ascii="Times New Roman" w:hAnsi="Times New Roman" w:cs="Times New Roman"/>
          <w:sz w:val="24"/>
          <w:szCs w:val="24"/>
          <w:lang w:val="de-DE"/>
        </w:rPr>
        <w:t xml:space="preserve"> </w:t>
      </w:r>
      <w:r w:rsidR="00EC4820" w:rsidRPr="00CB4485">
        <w:rPr>
          <w:rFonts w:ascii="Times New Roman" w:hAnsi="Times New Roman" w:cs="Times New Roman"/>
          <w:b/>
          <w:i/>
          <w:sz w:val="24"/>
          <w:szCs w:val="24"/>
          <w:lang w:val="de-DE"/>
        </w:rPr>
        <w:t>die</w:t>
      </w:r>
      <w:r w:rsidR="00EC4820" w:rsidRPr="00CB4485">
        <w:rPr>
          <w:rFonts w:ascii="Times New Roman" w:hAnsi="Times New Roman" w:cs="Times New Roman"/>
          <w:sz w:val="24"/>
          <w:szCs w:val="24"/>
          <w:lang w:val="de-DE"/>
        </w:rPr>
        <w:t>?</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Pflanze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Erde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Welt</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Meer</w:t>
      </w:r>
    </w:p>
    <w:p w:rsidR="00713CEA" w:rsidRPr="00CB4485" w:rsidRDefault="00713CEA" w:rsidP="00713CEA">
      <w:pPr>
        <w:spacing w:after="0" w:line="240" w:lineRule="auto"/>
        <w:rPr>
          <w:rFonts w:ascii="Times New Roman" w:hAnsi="Times New Roman" w:cs="Times New Roman"/>
          <w:sz w:val="24"/>
          <w:szCs w:val="24"/>
          <w:lang w:val="de-DE"/>
        </w:rPr>
      </w:pPr>
    </w:p>
    <w:p w:rsidR="00EC4820" w:rsidRPr="00CB4485" w:rsidRDefault="00713CEA"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8</w:t>
      </w:r>
      <w:r w:rsidR="00EC4820" w:rsidRPr="00CB4485">
        <w:rPr>
          <w:rFonts w:ascii="Times New Roman" w:hAnsi="Times New Roman" w:cs="Times New Roman"/>
          <w:sz w:val="24"/>
          <w:szCs w:val="24"/>
          <w:lang w:val="de-DE"/>
        </w:rPr>
        <w:t xml:space="preserve">. </w:t>
      </w:r>
      <w:r w:rsidR="00EC4820" w:rsidRPr="00D72EF0">
        <w:rPr>
          <w:rFonts w:ascii="Times New Roman" w:hAnsi="Times New Roman" w:cs="Times New Roman"/>
          <w:b/>
          <w:sz w:val="24"/>
          <w:szCs w:val="24"/>
          <w:lang w:val="de-DE"/>
        </w:rPr>
        <w:t>Was ist nicht</w:t>
      </w:r>
      <w:r w:rsidR="00EC4820" w:rsidRPr="00CB4485">
        <w:rPr>
          <w:rFonts w:ascii="Times New Roman" w:hAnsi="Times New Roman" w:cs="Times New Roman"/>
          <w:sz w:val="24"/>
          <w:szCs w:val="24"/>
          <w:lang w:val="de-DE"/>
        </w:rPr>
        <w:t xml:space="preserve"> </w:t>
      </w:r>
      <w:r w:rsidR="00EC4820" w:rsidRPr="00CB4485">
        <w:rPr>
          <w:rFonts w:ascii="Times New Roman" w:hAnsi="Times New Roman" w:cs="Times New Roman"/>
          <w:b/>
          <w:i/>
          <w:sz w:val="24"/>
          <w:szCs w:val="24"/>
          <w:lang w:val="de-DE"/>
        </w:rPr>
        <w:t>das</w:t>
      </w:r>
      <w:r w:rsidR="00EC4820" w:rsidRPr="00CB4485">
        <w:rPr>
          <w:rFonts w:ascii="Times New Roman" w:hAnsi="Times New Roman" w:cs="Times New Roman"/>
          <w:sz w:val="24"/>
          <w:szCs w:val="24"/>
          <w:lang w:val="de-DE"/>
        </w:rPr>
        <w:t>?</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Wasser</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Tier</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Woche</w:t>
      </w:r>
    </w:p>
    <w:p w:rsidR="00EC4820" w:rsidRPr="00CB4485" w:rsidRDefault="00EC4820"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Wunder</w:t>
      </w:r>
    </w:p>
    <w:p w:rsidR="00713CEA" w:rsidRPr="00CB4485" w:rsidRDefault="00713CEA" w:rsidP="00713CEA">
      <w:pPr>
        <w:spacing w:after="0" w:line="240" w:lineRule="auto"/>
        <w:rPr>
          <w:rFonts w:ascii="Times New Roman" w:hAnsi="Times New Roman" w:cs="Times New Roman"/>
          <w:sz w:val="24"/>
          <w:szCs w:val="24"/>
          <w:lang w:val="de-DE"/>
        </w:rPr>
      </w:pPr>
    </w:p>
    <w:p w:rsidR="00713CEA" w:rsidRPr="00CB4485" w:rsidRDefault="00713CEA" w:rsidP="00713CEA">
      <w:pPr>
        <w:spacing w:after="0" w:line="240" w:lineRule="auto"/>
        <w:jc w:val="right"/>
        <w:rPr>
          <w:rFonts w:ascii="Times New Roman" w:hAnsi="Times New Roman" w:cs="Times New Roman"/>
          <w:b/>
          <w:sz w:val="24"/>
          <w:szCs w:val="24"/>
          <w:lang w:val="de-DE"/>
        </w:rPr>
      </w:pPr>
      <w:r w:rsidRPr="00CB4485">
        <w:rPr>
          <w:rFonts w:ascii="Times New Roman" w:hAnsi="Times New Roman" w:cs="Times New Roman"/>
          <w:b/>
          <w:sz w:val="24"/>
          <w:szCs w:val="24"/>
          <w:lang w:val="de-DE"/>
        </w:rPr>
        <w:t>9.Klasse</w:t>
      </w:r>
    </w:p>
    <w:p w:rsidR="00472241" w:rsidRPr="00D72EF0" w:rsidRDefault="00713CEA" w:rsidP="00713CEA">
      <w:pPr>
        <w:spacing w:after="0" w:line="240" w:lineRule="auto"/>
        <w:rPr>
          <w:rFonts w:ascii="Times New Roman" w:hAnsi="Times New Roman" w:cs="Times New Roman"/>
          <w:b/>
          <w:sz w:val="24"/>
          <w:szCs w:val="24"/>
          <w:u w:val="single"/>
          <w:lang w:val="de-DE"/>
        </w:rPr>
      </w:pPr>
      <w:r w:rsidRPr="00D72EF0">
        <w:rPr>
          <w:rFonts w:ascii="Times New Roman" w:hAnsi="Times New Roman" w:cs="Times New Roman"/>
          <w:b/>
          <w:sz w:val="24"/>
          <w:szCs w:val="24"/>
          <w:lang w:val="de-DE"/>
        </w:rPr>
        <w:t>9</w:t>
      </w:r>
      <w:r w:rsidR="00472241" w:rsidRPr="00D72EF0">
        <w:rPr>
          <w:rFonts w:ascii="Times New Roman" w:hAnsi="Times New Roman" w:cs="Times New Roman"/>
          <w:b/>
          <w:sz w:val="24"/>
          <w:szCs w:val="24"/>
          <w:lang w:val="de-DE"/>
        </w:rPr>
        <w:t xml:space="preserve">. Was ist das Gegenteil von </w:t>
      </w:r>
      <w:r w:rsidR="00472241" w:rsidRPr="00D72EF0">
        <w:rPr>
          <w:rFonts w:ascii="Times New Roman" w:hAnsi="Times New Roman" w:cs="Times New Roman"/>
          <w:b/>
          <w:sz w:val="24"/>
          <w:szCs w:val="24"/>
          <w:u w:val="single"/>
          <w:lang w:val="de-DE"/>
        </w:rPr>
        <w:t>langsam.</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stark</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faul</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geduldig</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schnell</w:t>
      </w:r>
    </w:p>
    <w:p w:rsidR="00713CEA" w:rsidRPr="00CB4485" w:rsidRDefault="00713CEA" w:rsidP="00713CEA">
      <w:pPr>
        <w:spacing w:after="0" w:line="240" w:lineRule="auto"/>
        <w:rPr>
          <w:rFonts w:ascii="Times New Roman" w:hAnsi="Times New Roman" w:cs="Times New Roman"/>
          <w:sz w:val="24"/>
          <w:szCs w:val="24"/>
          <w:lang w:val="de-DE"/>
        </w:rPr>
      </w:pPr>
    </w:p>
    <w:p w:rsidR="00472241" w:rsidRPr="00D72EF0" w:rsidRDefault="00713CEA"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10</w:t>
      </w:r>
      <w:r w:rsidR="00472241" w:rsidRPr="00D72EF0">
        <w:rPr>
          <w:rFonts w:ascii="Times New Roman" w:hAnsi="Times New Roman" w:cs="Times New Roman"/>
          <w:b/>
          <w:sz w:val="24"/>
          <w:szCs w:val="24"/>
          <w:lang w:val="de-DE"/>
        </w:rPr>
        <w:t>. Deutschland grenzt ... viele Länder.</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mit</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zu</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an</w:t>
      </w:r>
    </w:p>
    <w:p w:rsidR="00472241"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auf</w:t>
      </w:r>
    </w:p>
    <w:p w:rsidR="00D72EF0" w:rsidRDefault="00D72EF0" w:rsidP="00D72EF0">
      <w:pPr>
        <w:autoSpaceDE w:val="0"/>
        <w:autoSpaceDN w:val="0"/>
        <w:adjustRightInd w:val="0"/>
        <w:spacing w:after="0" w:line="240" w:lineRule="auto"/>
        <w:rPr>
          <w:rFonts w:ascii="Arial-BoldMT" w:hAnsi="Arial-BoldMT" w:cs="Arial-BoldMT"/>
          <w:b/>
          <w:bCs/>
          <w:sz w:val="20"/>
          <w:szCs w:val="20"/>
          <w:lang w:val="de-DE"/>
        </w:rPr>
      </w:pPr>
    </w:p>
    <w:p w:rsidR="00D72EF0" w:rsidRPr="00D72EF0" w:rsidRDefault="00D72EF0" w:rsidP="00D72EF0">
      <w:pPr>
        <w:autoSpaceDE w:val="0"/>
        <w:autoSpaceDN w:val="0"/>
        <w:adjustRightInd w:val="0"/>
        <w:spacing w:after="0" w:line="240" w:lineRule="auto"/>
        <w:rPr>
          <w:rFonts w:ascii="Times New Roman" w:hAnsi="Times New Roman" w:cs="Times New Roman"/>
          <w:b/>
          <w:bCs/>
          <w:sz w:val="24"/>
          <w:szCs w:val="24"/>
          <w:lang w:val="de-DE"/>
        </w:rPr>
      </w:pPr>
      <w:r w:rsidRPr="00D72EF0">
        <w:rPr>
          <w:rFonts w:ascii="Times New Roman" w:hAnsi="Times New Roman" w:cs="Times New Roman"/>
          <w:b/>
          <w:bCs/>
          <w:sz w:val="24"/>
          <w:szCs w:val="24"/>
          <w:lang w:val="de-DE"/>
        </w:rPr>
        <w:t>11. Ich gehe heute ___ Post.</w:t>
      </w:r>
    </w:p>
    <w:p w:rsidR="00D72EF0" w:rsidRPr="00D72EF0" w:rsidRDefault="00D72EF0" w:rsidP="00D72EF0">
      <w:pPr>
        <w:autoSpaceDE w:val="0"/>
        <w:autoSpaceDN w:val="0"/>
        <w:adjustRightInd w:val="0"/>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a) zu</w:t>
      </w:r>
    </w:p>
    <w:p w:rsidR="00D72EF0" w:rsidRPr="00D72EF0" w:rsidRDefault="00D72EF0" w:rsidP="00D72EF0">
      <w:pPr>
        <w:autoSpaceDE w:val="0"/>
        <w:autoSpaceDN w:val="0"/>
        <w:adjustRightInd w:val="0"/>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b) zu den</w:t>
      </w:r>
    </w:p>
    <w:p w:rsidR="00D72EF0" w:rsidRPr="00D72EF0" w:rsidRDefault="00D72EF0" w:rsidP="00D72EF0">
      <w:pPr>
        <w:autoSpaceDE w:val="0"/>
        <w:autoSpaceDN w:val="0"/>
        <w:adjustRightInd w:val="0"/>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c) zum</w:t>
      </w:r>
    </w:p>
    <w:p w:rsidR="00D72EF0" w:rsidRPr="00D72EF0" w:rsidRDefault="00D72EF0" w:rsidP="00D72EF0">
      <w:pPr>
        <w:spacing w:after="0" w:line="240" w:lineRule="auto"/>
        <w:rPr>
          <w:rFonts w:ascii="Times New Roman" w:hAnsi="Times New Roman" w:cs="Times New Roman"/>
          <w:sz w:val="24"/>
          <w:szCs w:val="24"/>
          <w:lang w:val="de-DE"/>
        </w:rPr>
      </w:pPr>
      <w:r w:rsidRPr="00D72EF0">
        <w:rPr>
          <w:rFonts w:ascii="Times New Roman" w:hAnsi="Times New Roman" w:cs="Times New Roman"/>
          <w:sz w:val="24"/>
          <w:szCs w:val="24"/>
          <w:lang w:val="de-DE"/>
        </w:rPr>
        <w:t>d) zur</w:t>
      </w:r>
    </w:p>
    <w:p w:rsidR="00713CEA" w:rsidRPr="00CB4485" w:rsidRDefault="00713CEA" w:rsidP="00713CEA">
      <w:pPr>
        <w:spacing w:after="0" w:line="240" w:lineRule="auto"/>
        <w:rPr>
          <w:rFonts w:ascii="Times New Roman" w:hAnsi="Times New Roman" w:cs="Times New Roman"/>
          <w:sz w:val="24"/>
          <w:szCs w:val="24"/>
          <w:lang w:val="de-DE"/>
        </w:rPr>
      </w:pPr>
    </w:p>
    <w:p w:rsidR="00472241" w:rsidRPr="00D72EF0" w:rsidRDefault="00D72EF0"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12</w:t>
      </w:r>
      <w:r w:rsidR="00472241" w:rsidRPr="00D72EF0">
        <w:rPr>
          <w:rFonts w:ascii="Times New Roman" w:hAnsi="Times New Roman" w:cs="Times New Roman"/>
          <w:b/>
          <w:sz w:val="24"/>
          <w:szCs w:val="24"/>
          <w:lang w:val="de-DE"/>
        </w:rPr>
        <w:t xml:space="preserve">. Berlin </w:t>
      </w:r>
      <w:proofErr w:type="gramStart"/>
      <w:r w:rsidR="00472241" w:rsidRPr="00D72EF0">
        <w:rPr>
          <w:rFonts w:ascii="Times New Roman" w:hAnsi="Times New Roman" w:cs="Times New Roman"/>
          <w:b/>
          <w:sz w:val="24"/>
          <w:szCs w:val="24"/>
          <w:lang w:val="de-DE"/>
        </w:rPr>
        <w:t>liegt ...</w:t>
      </w:r>
      <w:proofErr w:type="gramEnd"/>
      <w:r w:rsidR="00472241" w:rsidRPr="00D72EF0">
        <w:rPr>
          <w:rFonts w:ascii="Times New Roman" w:hAnsi="Times New Roman" w:cs="Times New Roman"/>
          <w:b/>
          <w:sz w:val="24"/>
          <w:szCs w:val="24"/>
          <w:lang w:val="de-DE"/>
        </w:rPr>
        <w:t xml:space="preserve"> .</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a. an der Oder</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b. an der Spree</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c. an der Weser</w:t>
      </w:r>
    </w:p>
    <w:p w:rsidR="00472241" w:rsidRPr="00CB4485" w:rsidRDefault="00472241"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an der Elbe</w:t>
      </w:r>
    </w:p>
    <w:p w:rsidR="00713CEA" w:rsidRPr="00CB4485" w:rsidRDefault="00713CEA" w:rsidP="00713CEA">
      <w:pPr>
        <w:spacing w:after="0" w:line="240" w:lineRule="auto"/>
        <w:rPr>
          <w:rFonts w:ascii="Times New Roman" w:hAnsi="Times New Roman" w:cs="Times New Roman"/>
          <w:sz w:val="24"/>
          <w:szCs w:val="24"/>
          <w:lang w:val="de-DE"/>
        </w:rPr>
      </w:pPr>
    </w:p>
    <w:p w:rsidR="00C523E3" w:rsidRPr="00D72EF0" w:rsidRDefault="00D72EF0"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13</w:t>
      </w:r>
      <w:r w:rsidR="00C523E3" w:rsidRPr="00D72EF0">
        <w:rPr>
          <w:rFonts w:ascii="Times New Roman" w:hAnsi="Times New Roman" w:cs="Times New Roman"/>
          <w:b/>
          <w:sz w:val="24"/>
          <w:szCs w:val="24"/>
          <w:lang w:val="de-DE"/>
        </w:rPr>
        <w:t>.  Der Prater ist eine Sehenswürdigkeit von...</w:t>
      </w:r>
    </w:p>
    <w:p w:rsidR="00C523E3" w:rsidRPr="00CB4485" w:rsidRDefault="00C523E3"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a.München</w:t>
      </w:r>
      <w:proofErr w:type="spellEnd"/>
    </w:p>
    <w:p w:rsidR="00C523E3" w:rsidRPr="00CB4485" w:rsidRDefault="00C523E3"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b.Wien</w:t>
      </w:r>
      <w:proofErr w:type="spellEnd"/>
    </w:p>
    <w:p w:rsidR="00C523E3" w:rsidRPr="00CB4485" w:rsidRDefault="00C523E3"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c.Zürich</w:t>
      </w:r>
      <w:proofErr w:type="spellEnd"/>
    </w:p>
    <w:p w:rsidR="00C523E3" w:rsidRPr="00CB4485" w:rsidRDefault="00C523E3"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Berlin</w:t>
      </w:r>
    </w:p>
    <w:p w:rsidR="00713CEA" w:rsidRPr="00CB4485" w:rsidRDefault="00713CEA" w:rsidP="00713CEA">
      <w:pPr>
        <w:spacing w:after="0" w:line="240" w:lineRule="auto"/>
        <w:rPr>
          <w:rFonts w:ascii="Times New Roman" w:hAnsi="Times New Roman" w:cs="Times New Roman"/>
          <w:sz w:val="24"/>
          <w:szCs w:val="24"/>
          <w:lang w:val="de-DE"/>
        </w:rPr>
      </w:pPr>
    </w:p>
    <w:p w:rsidR="00C523E3" w:rsidRPr="00D72EF0" w:rsidRDefault="00D72EF0"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14</w:t>
      </w:r>
      <w:r w:rsidR="00C523E3" w:rsidRPr="00D72EF0">
        <w:rPr>
          <w:rFonts w:ascii="Times New Roman" w:hAnsi="Times New Roman" w:cs="Times New Roman"/>
          <w:b/>
          <w:sz w:val="24"/>
          <w:szCs w:val="24"/>
          <w:lang w:val="de-DE"/>
        </w:rPr>
        <w:t>. Welche Farben hat die Flagge der Schweiz?</w:t>
      </w:r>
    </w:p>
    <w:p w:rsidR="00C523E3" w:rsidRPr="00CB4485" w:rsidRDefault="00C523E3"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a.blau</w:t>
      </w:r>
      <w:proofErr w:type="spellEnd"/>
      <w:r w:rsidRPr="00CB4485">
        <w:rPr>
          <w:rFonts w:ascii="Times New Roman" w:hAnsi="Times New Roman" w:cs="Times New Roman"/>
          <w:sz w:val="24"/>
          <w:szCs w:val="24"/>
          <w:lang w:val="de-DE"/>
        </w:rPr>
        <w:t xml:space="preserve"> und weiß</w:t>
      </w:r>
    </w:p>
    <w:p w:rsidR="00C523E3" w:rsidRPr="00CB4485" w:rsidRDefault="00C523E3"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b.rot</w:t>
      </w:r>
      <w:proofErr w:type="spellEnd"/>
      <w:r w:rsidRPr="00CB4485">
        <w:rPr>
          <w:rFonts w:ascii="Times New Roman" w:hAnsi="Times New Roman" w:cs="Times New Roman"/>
          <w:sz w:val="24"/>
          <w:szCs w:val="24"/>
          <w:lang w:val="de-DE"/>
        </w:rPr>
        <w:t xml:space="preserve"> und weiß</w:t>
      </w:r>
    </w:p>
    <w:p w:rsidR="00C523E3" w:rsidRPr="00CB4485" w:rsidRDefault="00C523E3"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c.blau</w:t>
      </w:r>
      <w:proofErr w:type="spellEnd"/>
      <w:r w:rsidRPr="00CB4485">
        <w:rPr>
          <w:rFonts w:ascii="Times New Roman" w:hAnsi="Times New Roman" w:cs="Times New Roman"/>
          <w:sz w:val="24"/>
          <w:szCs w:val="24"/>
          <w:lang w:val="de-DE"/>
        </w:rPr>
        <w:t xml:space="preserve"> und rot</w:t>
      </w:r>
    </w:p>
    <w:p w:rsidR="00C523E3" w:rsidRPr="00CB4485" w:rsidRDefault="00C523E3" w:rsidP="00713CEA">
      <w:pPr>
        <w:spacing w:after="0" w:line="240" w:lineRule="auto"/>
        <w:rPr>
          <w:rFonts w:ascii="Times New Roman" w:hAnsi="Times New Roman" w:cs="Times New Roman"/>
          <w:sz w:val="24"/>
          <w:szCs w:val="24"/>
          <w:lang w:val="de-DE"/>
        </w:rPr>
      </w:pPr>
      <w:r w:rsidRPr="00CB4485">
        <w:rPr>
          <w:rFonts w:ascii="Times New Roman" w:hAnsi="Times New Roman" w:cs="Times New Roman"/>
          <w:sz w:val="24"/>
          <w:szCs w:val="24"/>
          <w:lang w:val="de-DE"/>
        </w:rPr>
        <w:t>d. rot und schwarz</w:t>
      </w:r>
    </w:p>
    <w:p w:rsidR="00713CEA" w:rsidRPr="00CB4485" w:rsidRDefault="00713CEA" w:rsidP="00713CEA">
      <w:pPr>
        <w:spacing w:after="0" w:line="240" w:lineRule="auto"/>
        <w:rPr>
          <w:rFonts w:ascii="Times New Roman" w:hAnsi="Times New Roman" w:cs="Times New Roman"/>
          <w:sz w:val="24"/>
          <w:szCs w:val="24"/>
          <w:lang w:val="de-DE"/>
        </w:rPr>
      </w:pPr>
    </w:p>
    <w:p w:rsidR="00713CEA" w:rsidRPr="00D72EF0" w:rsidRDefault="00D72EF0" w:rsidP="00713CEA">
      <w:pPr>
        <w:spacing w:after="0" w:line="240" w:lineRule="auto"/>
        <w:rPr>
          <w:rFonts w:ascii="Times New Roman" w:hAnsi="Times New Roman" w:cs="Times New Roman"/>
          <w:b/>
          <w:sz w:val="24"/>
          <w:szCs w:val="24"/>
          <w:lang w:val="de-DE"/>
        </w:rPr>
      </w:pPr>
      <w:r w:rsidRPr="00D72EF0">
        <w:rPr>
          <w:rFonts w:ascii="Times New Roman" w:hAnsi="Times New Roman" w:cs="Times New Roman"/>
          <w:b/>
          <w:sz w:val="24"/>
          <w:szCs w:val="24"/>
          <w:lang w:val="de-DE"/>
        </w:rPr>
        <w:t>15</w:t>
      </w:r>
      <w:r w:rsidR="00713CEA" w:rsidRPr="00D72EF0">
        <w:rPr>
          <w:rFonts w:ascii="Times New Roman" w:hAnsi="Times New Roman" w:cs="Times New Roman"/>
          <w:b/>
          <w:sz w:val="24"/>
          <w:szCs w:val="24"/>
          <w:lang w:val="de-DE"/>
        </w:rPr>
        <w:t>. Dresden ist durch …berühmt.</w:t>
      </w:r>
    </w:p>
    <w:p w:rsidR="00713CEA" w:rsidRPr="00CB4485" w:rsidRDefault="00713CEA"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a.die</w:t>
      </w:r>
      <w:proofErr w:type="spellEnd"/>
      <w:r w:rsidRPr="00CB4485">
        <w:rPr>
          <w:rFonts w:ascii="Times New Roman" w:hAnsi="Times New Roman" w:cs="Times New Roman"/>
          <w:sz w:val="24"/>
          <w:szCs w:val="24"/>
          <w:lang w:val="de-DE"/>
        </w:rPr>
        <w:t xml:space="preserve"> Paläste</w:t>
      </w:r>
    </w:p>
    <w:p w:rsidR="00713CEA" w:rsidRPr="00CB4485" w:rsidRDefault="00713CEA"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b.Kirchen</w:t>
      </w:r>
      <w:proofErr w:type="spellEnd"/>
    </w:p>
    <w:p w:rsidR="00713CEA" w:rsidRPr="00CB4485" w:rsidRDefault="00713CEA"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c.Parks</w:t>
      </w:r>
      <w:proofErr w:type="spellEnd"/>
    </w:p>
    <w:p w:rsidR="00713CEA" w:rsidRPr="00CB4485" w:rsidRDefault="00713CEA" w:rsidP="00713CEA">
      <w:pPr>
        <w:spacing w:after="0" w:line="240" w:lineRule="auto"/>
        <w:rPr>
          <w:rFonts w:ascii="Times New Roman" w:hAnsi="Times New Roman" w:cs="Times New Roman"/>
          <w:sz w:val="24"/>
          <w:szCs w:val="24"/>
          <w:lang w:val="de-DE"/>
        </w:rPr>
      </w:pPr>
      <w:proofErr w:type="spellStart"/>
      <w:r w:rsidRPr="00CB4485">
        <w:rPr>
          <w:rFonts w:ascii="Times New Roman" w:hAnsi="Times New Roman" w:cs="Times New Roman"/>
          <w:sz w:val="24"/>
          <w:szCs w:val="24"/>
          <w:lang w:val="de-DE"/>
        </w:rPr>
        <w:t>d.die</w:t>
      </w:r>
      <w:proofErr w:type="spellEnd"/>
      <w:r w:rsidRPr="00CB4485">
        <w:rPr>
          <w:rFonts w:ascii="Times New Roman" w:hAnsi="Times New Roman" w:cs="Times New Roman"/>
          <w:sz w:val="24"/>
          <w:szCs w:val="24"/>
          <w:lang w:val="de-DE"/>
        </w:rPr>
        <w:t xml:space="preserve"> Galerie</w:t>
      </w:r>
    </w:p>
    <w:p w:rsidR="00C523E3" w:rsidRPr="00CB4485" w:rsidRDefault="00C523E3" w:rsidP="00713CEA">
      <w:pPr>
        <w:spacing w:after="0"/>
        <w:rPr>
          <w:rFonts w:ascii="Times New Roman" w:hAnsi="Times New Roman" w:cs="Times New Roman"/>
          <w:sz w:val="24"/>
          <w:szCs w:val="24"/>
          <w:lang w:val="de-DE"/>
        </w:rPr>
      </w:pPr>
    </w:p>
    <w:p w:rsidR="00C523E3" w:rsidRPr="00CB4485" w:rsidRDefault="00C523E3" w:rsidP="00472241">
      <w:pPr>
        <w:rPr>
          <w:rFonts w:ascii="Times New Roman" w:hAnsi="Times New Roman" w:cs="Times New Roman"/>
          <w:sz w:val="24"/>
          <w:szCs w:val="24"/>
          <w:lang w:val="de-DE"/>
        </w:rPr>
      </w:pPr>
    </w:p>
    <w:p w:rsidR="00472241" w:rsidRPr="00CB4485" w:rsidRDefault="00472241" w:rsidP="00EC4820">
      <w:pPr>
        <w:rPr>
          <w:rFonts w:ascii="Times New Roman" w:hAnsi="Times New Roman" w:cs="Times New Roman"/>
          <w:sz w:val="24"/>
          <w:szCs w:val="24"/>
          <w:lang w:val="de-DE"/>
        </w:rPr>
      </w:pPr>
    </w:p>
    <w:p w:rsidR="00EC4820" w:rsidRPr="00CB4485" w:rsidRDefault="00EC4820" w:rsidP="00EC4820">
      <w:pPr>
        <w:rPr>
          <w:rFonts w:ascii="Times New Roman" w:hAnsi="Times New Roman" w:cs="Times New Roman"/>
          <w:sz w:val="24"/>
          <w:szCs w:val="24"/>
          <w:lang w:val="de-DE"/>
        </w:rPr>
      </w:pPr>
    </w:p>
    <w:p w:rsidR="00907A4E" w:rsidRDefault="00907A4E" w:rsidP="00713CEA">
      <w:pPr>
        <w:rPr>
          <w:rFonts w:ascii="Times New Roman" w:hAnsi="Times New Roman" w:cs="Times New Roman"/>
          <w:sz w:val="28"/>
          <w:szCs w:val="28"/>
          <w:lang w:val="de-DE"/>
        </w:rPr>
      </w:pPr>
    </w:p>
    <w:p w:rsidR="00713CEA" w:rsidRPr="00CB4485" w:rsidRDefault="00713CEA" w:rsidP="00713CEA">
      <w:pPr>
        <w:jc w:val="right"/>
        <w:rPr>
          <w:rFonts w:ascii="Times New Roman" w:hAnsi="Times New Roman" w:cs="Times New Roman"/>
          <w:b/>
          <w:sz w:val="28"/>
          <w:szCs w:val="28"/>
          <w:lang w:val="de-DE"/>
        </w:rPr>
      </w:pPr>
      <w:r w:rsidRPr="00CB4485">
        <w:rPr>
          <w:rFonts w:ascii="Times New Roman" w:hAnsi="Times New Roman" w:cs="Times New Roman"/>
          <w:b/>
          <w:sz w:val="28"/>
          <w:szCs w:val="28"/>
          <w:lang w:val="de-DE"/>
        </w:rPr>
        <w:lastRenderedPageBreak/>
        <w:t>9.Klasse</w:t>
      </w:r>
    </w:p>
    <w:p w:rsidR="008D19C0" w:rsidRPr="00713CEA" w:rsidRDefault="008D19C0" w:rsidP="008D19C0">
      <w:pPr>
        <w:tabs>
          <w:tab w:val="left" w:pos="0"/>
        </w:tabs>
        <w:rPr>
          <w:rFonts w:ascii="Times New Roman" w:hAnsi="Times New Roman" w:cs="Times New Roman"/>
          <w:b/>
          <w:sz w:val="28"/>
          <w:szCs w:val="28"/>
          <w:lang w:val="de-DE"/>
        </w:rPr>
      </w:pPr>
      <w:r w:rsidRPr="00713CEA">
        <w:rPr>
          <w:rFonts w:ascii="Times New Roman" w:hAnsi="Times New Roman" w:cs="Times New Roman"/>
          <w:b/>
          <w:sz w:val="28"/>
          <w:szCs w:val="28"/>
          <w:lang w:val="de-DE"/>
        </w:rPr>
        <w:t>Prüfungsteil 2: Übersetzung</w:t>
      </w:r>
    </w:p>
    <w:p w:rsidR="008D19C0" w:rsidRPr="00256B3C" w:rsidRDefault="008D19C0" w:rsidP="008D19C0">
      <w:pPr>
        <w:rPr>
          <w:rFonts w:ascii="Times New Roman" w:hAnsi="Times New Roman" w:cs="Times New Roman"/>
          <w:b/>
          <w:sz w:val="28"/>
          <w:szCs w:val="28"/>
          <w:lang w:val="de-DE"/>
        </w:rPr>
      </w:pPr>
      <w:r w:rsidRPr="00713CEA">
        <w:rPr>
          <w:rFonts w:ascii="Times New Roman" w:hAnsi="Times New Roman" w:cs="Times New Roman"/>
          <w:b/>
          <w:sz w:val="28"/>
          <w:szCs w:val="28"/>
          <w:lang w:val="de-DE"/>
        </w:rPr>
        <w:t>Zeit: 30 Min.</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1.Я даю подруге книгу.</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2. О чем идет речь в этой книге?</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3. После обеда мы прогуливаемся по городу.</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4. Эта новая школа больше, чем старая.</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5. Друг приглашает нас в гости, но мы не можем пойти.</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6. Будь внимателен, иначе ты сделаешь много ошибок.</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7. Ученик спрашивает, как переводится это слово.</w:t>
      </w:r>
    </w:p>
    <w:p w:rsidR="00907A4E" w:rsidRPr="00713CEA" w:rsidRDefault="00907A4E" w:rsidP="00907A4E">
      <w:pPr>
        <w:spacing w:line="360" w:lineRule="auto"/>
        <w:rPr>
          <w:rFonts w:ascii="Times New Roman" w:hAnsi="Times New Roman" w:cs="Times New Roman"/>
          <w:sz w:val="26"/>
          <w:szCs w:val="26"/>
        </w:rPr>
      </w:pPr>
      <w:r w:rsidRPr="00713CEA">
        <w:rPr>
          <w:rFonts w:ascii="Times New Roman" w:hAnsi="Times New Roman" w:cs="Times New Roman"/>
          <w:sz w:val="26"/>
          <w:szCs w:val="26"/>
        </w:rPr>
        <w:t>8.Вы хорошо подготовились к участию в олимпиаде?</w:t>
      </w:r>
    </w:p>
    <w:p w:rsidR="00907A4E" w:rsidRPr="00713CEA" w:rsidRDefault="00907A4E" w:rsidP="00907A4E">
      <w:pPr>
        <w:spacing w:line="360" w:lineRule="auto"/>
        <w:rPr>
          <w:rFonts w:ascii="Times New Roman" w:hAnsi="Times New Roman" w:cs="Times New Roman"/>
          <w:sz w:val="26"/>
          <w:szCs w:val="26"/>
        </w:rPr>
      </w:pPr>
      <w:r w:rsidRPr="00713CEA">
        <w:rPr>
          <w:rFonts w:ascii="Times New Roman" w:hAnsi="Times New Roman" w:cs="Times New Roman"/>
          <w:sz w:val="26"/>
          <w:szCs w:val="26"/>
        </w:rPr>
        <w:t>9.На эту работу нужно уделить больше внимания.</w:t>
      </w:r>
    </w:p>
    <w:p w:rsidR="00B26897" w:rsidRPr="00713CEA" w:rsidRDefault="00B26897" w:rsidP="00B26897">
      <w:pPr>
        <w:rPr>
          <w:rFonts w:ascii="Times New Roman" w:hAnsi="Times New Roman" w:cs="Times New Roman"/>
          <w:sz w:val="28"/>
          <w:szCs w:val="28"/>
        </w:rPr>
      </w:pPr>
      <w:r w:rsidRPr="00713CEA">
        <w:rPr>
          <w:rFonts w:ascii="Times New Roman" w:hAnsi="Times New Roman" w:cs="Times New Roman"/>
          <w:sz w:val="28"/>
          <w:szCs w:val="28"/>
        </w:rPr>
        <w:t>10. Мне нужна книга, которая лежала вчера на столе.</w:t>
      </w:r>
    </w:p>
    <w:p w:rsidR="00B26897" w:rsidRPr="00713CEA" w:rsidRDefault="00B26897" w:rsidP="00B26897">
      <w:pPr>
        <w:rPr>
          <w:rFonts w:ascii="Times New Roman" w:hAnsi="Times New Roman" w:cs="Times New Roman"/>
          <w:sz w:val="28"/>
          <w:szCs w:val="28"/>
        </w:rPr>
      </w:pPr>
    </w:p>
    <w:p w:rsidR="008D19C0" w:rsidRPr="00713CEA" w:rsidRDefault="008D19C0" w:rsidP="008D19C0">
      <w:pPr>
        <w:pStyle w:val="a3"/>
        <w:spacing w:before="240" w:line="360" w:lineRule="auto"/>
        <w:rPr>
          <w:rFonts w:ascii="Times New Roman" w:hAnsi="Times New Roman" w:cs="Times New Roman"/>
          <w:sz w:val="28"/>
          <w:szCs w:val="28"/>
        </w:rPr>
      </w:pPr>
    </w:p>
    <w:p w:rsidR="008D19C0" w:rsidRPr="00713CEA" w:rsidRDefault="008D19C0" w:rsidP="00713CEA">
      <w:pPr>
        <w:spacing w:before="240"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Prüfungsteil 3: Hörverstehen /Schreiben (10 P.)</w:t>
      </w:r>
    </w:p>
    <w:p w:rsidR="008D19C0" w:rsidRPr="00713CEA" w:rsidRDefault="008D19C0" w:rsidP="00713CEA">
      <w:pPr>
        <w:spacing w:before="240"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Zeit: 30 Min.</w:t>
      </w:r>
    </w:p>
    <w:p w:rsidR="008D19C0" w:rsidRPr="00713CEA" w:rsidRDefault="008D19C0" w:rsidP="00713CEA">
      <w:pPr>
        <w:spacing w:before="240"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 xml:space="preserve">Geben Sie den Inhalt des Hörtextes kurz wieder (schriftlich, </w:t>
      </w:r>
      <w:r w:rsidR="00E210E0" w:rsidRPr="00E210E0">
        <w:rPr>
          <w:rFonts w:ascii="Times New Roman" w:hAnsi="Times New Roman" w:cs="Times New Roman"/>
          <w:sz w:val="28"/>
          <w:szCs w:val="28"/>
          <w:lang w:val="de-DE"/>
        </w:rPr>
        <w:t>5-7</w:t>
      </w:r>
      <w:r w:rsidRPr="00E210E0">
        <w:rPr>
          <w:rFonts w:ascii="Times New Roman" w:hAnsi="Times New Roman" w:cs="Times New Roman"/>
          <w:sz w:val="28"/>
          <w:szCs w:val="28"/>
          <w:lang w:val="de-DE"/>
        </w:rPr>
        <w:t xml:space="preserve"> Sätze</w:t>
      </w:r>
      <w:r w:rsidRPr="00713CEA">
        <w:rPr>
          <w:rFonts w:ascii="Times New Roman" w:hAnsi="Times New Roman" w:cs="Times New Roman"/>
          <w:sz w:val="28"/>
          <w:szCs w:val="28"/>
          <w:lang w:val="de-DE"/>
        </w:rPr>
        <w:t>).</w:t>
      </w:r>
    </w:p>
    <w:p w:rsidR="008D19C0" w:rsidRPr="00713CEA" w:rsidRDefault="008D19C0" w:rsidP="008D19C0">
      <w:pPr>
        <w:pStyle w:val="a3"/>
        <w:spacing w:before="240" w:line="360" w:lineRule="auto"/>
        <w:rPr>
          <w:rFonts w:ascii="Times New Roman" w:hAnsi="Times New Roman" w:cs="Times New Roman"/>
          <w:sz w:val="28"/>
          <w:szCs w:val="28"/>
          <w:lang w:val="de-DE"/>
        </w:rPr>
      </w:pPr>
    </w:p>
    <w:p w:rsidR="008D19C0" w:rsidRPr="00713CEA" w:rsidRDefault="008D19C0" w:rsidP="008D19C0">
      <w:pPr>
        <w:pStyle w:val="a3"/>
        <w:spacing w:before="240" w:line="360" w:lineRule="auto"/>
        <w:rPr>
          <w:rFonts w:ascii="Times New Roman" w:hAnsi="Times New Roman" w:cs="Times New Roman"/>
          <w:sz w:val="28"/>
          <w:szCs w:val="28"/>
          <w:lang w:val="de-DE"/>
        </w:rPr>
      </w:pPr>
    </w:p>
    <w:p w:rsidR="008D19C0" w:rsidRPr="00713CEA" w:rsidRDefault="008D19C0" w:rsidP="008D19C0">
      <w:pPr>
        <w:pStyle w:val="a3"/>
        <w:spacing w:before="240" w:line="360" w:lineRule="auto"/>
        <w:rPr>
          <w:rFonts w:ascii="Times New Roman" w:hAnsi="Times New Roman" w:cs="Times New Roman"/>
          <w:sz w:val="28"/>
          <w:szCs w:val="28"/>
          <w:lang w:val="de-DE"/>
        </w:rPr>
      </w:pPr>
    </w:p>
    <w:p w:rsidR="008D19C0" w:rsidRPr="00713CEA" w:rsidRDefault="008D19C0" w:rsidP="008D19C0">
      <w:pPr>
        <w:spacing w:before="240" w:line="360" w:lineRule="auto"/>
        <w:rPr>
          <w:rFonts w:ascii="Times New Roman" w:hAnsi="Times New Roman" w:cs="Times New Roman"/>
          <w:sz w:val="28"/>
          <w:szCs w:val="28"/>
          <w:lang w:val="de-DE"/>
        </w:rPr>
      </w:pPr>
    </w:p>
    <w:p w:rsidR="008D19C0" w:rsidRPr="00713CEA" w:rsidRDefault="008D19C0" w:rsidP="008D19C0">
      <w:pPr>
        <w:spacing w:before="240" w:line="360" w:lineRule="auto"/>
        <w:rPr>
          <w:rFonts w:ascii="Times New Roman" w:hAnsi="Times New Roman" w:cs="Times New Roman"/>
          <w:sz w:val="28"/>
          <w:szCs w:val="28"/>
          <w:lang w:val="de-DE"/>
        </w:rPr>
      </w:pPr>
    </w:p>
    <w:p w:rsidR="00713CEA" w:rsidRDefault="00713CEA" w:rsidP="008D19C0">
      <w:pPr>
        <w:pStyle w:val="a3"/>
        <w:spacing w:before="240" w:line="360" w:lineRule="auto"/>
        <w:ind w:left="2160"/>
        <w:jc w:val="right"/>
        <w:rPr>
          <w:rFonts w:ascii="Times New Roman" w:hAnsi="Times New Roman" w:cs="Times New Roman"/>
          <w:sz w:val="28"/>
          <w:szCs w:val="28"/>
          <w:lang w:val="de-DE"/>
        </w:rPr>
      </w:pPr>
    </w:p>
    <w:p w:rsidR="00024633" w:rsidRPr="00D631F1" w:rsidRDefault="00024633" w:rsidP="00024633">
      <w:pPr>
        <w:pStyle w:val="Default"/>
        <w:jc w:val="right"/>
        <w:rPr>
          <w:rFonts w:ascii="Times New Roman" w:hAnsi="Times New Roman" w:cs="Times New Roman"/>
          <w:b/>
          <w:i/>
          <w:sz w:val="28"/>
          <w:szCs w:val="28"/>
        </w:rPr>
      </w:pPr>
      <w:r w:rsidRPr="00D631F1">
        <w:rPr>
          <w:rFonts w:ascii="Times New Roman" w:hAnsi="Times New Roman" w:cs="Times New Roman"/>
          <w:b/>
          <w:i/>
          <w:sz w:val="28"/>
          <w:szCs w:val="28"/>
        </w:rPr>
        <w:lastRenderedPageBreak/>
        <w:t>Только для председателя жюри</w:t>
      </w:r>
    </w:p>
    <w:tbl>
      <w:tblPr>
        <w:tblpPr w:leftFromText="180" w:rightFromText="180" w:horzAnchor="margin" w:tblpXSpec="center" w:tblpY="326"/>
        <w:tblW w:w="10714" w:type="dxa"/>
        <w:tblBorders>
          <w:top w:val="nil"/>
          <w:left w:val="nil"/>
          <w:bottom w:val="nil"/>
          <w:right w:val="nil"/>
        </w:tblBorders>
        <w:tblLayout w:type="fixed"/>
        <w:tblLook w:val="0000"/>
      </w:tblPr>
      <w:tblGrid>
        <w:gridCol w:w="10714"/>
      </w:tblGrid>
      <w:tr w:rsidR="00024633" w:rsidRPr="006E0712" w:rsidTr="002A6547">
        <w:trPr>
          <w:trHeight w:val="236"/>
        </w:trPr>
        <w:tc>
          <w:tcPr>
            <w:tcW w:w="10714" w:type="dxa"/>
          </w:tcPr>
          <w:p w:rsidR="00024633" w:rsidRPr="00024633"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                               </w:t>
            </w:r>
            <w:r w:rsidRPr="00D631F1">
              <w:rPr>
                <w:rFonts w:ascii="Times New Roman" w:hAnsi="Times New Roman" w:cs="Times New Roman"/>
                <w:b/>
                <w:bCs/>
                <w:sz w:val="28"/>
                <w:szCs w:val="28"/>
                <w:lang w:val="de-DE"/>
              </w:rPr>
              <w:t xml:space="preserve">Der Alte Großvater und sein Enkel </w:t>
            </w:r>
          </w:p>
        </w:tc>
      </w:tr>
      <w:tr w:rsidR="00024633" w:rsidRPr="006E0712" w:rsidTr="002A6547">
        <w:trPr>
          <w:trHeight w:val="187"/>
        </w:trPr>
        <w:tc>
          <w:tcPr>
            <w:tcW w:w="10714" w:type="dxa"/>
          </w:tcPr>
          <w:p w:rsidR="00024633" w:rsidRPr="00D631F1" w:rsidRDefault="00024633" w:rsidP="002A6547">
            <w:pPr>
              <w:pStyle w:val="Default"/>
              <w:jc w:val="both"/>
              <w:rPr>
                <w:rFonts w:ascii="Times New Roman" w:hAnsi="Times New Roman" w:cs="Times New Roman"/>
                <w:sz w:val="28"/>
                <w:szCs w:val="28"/>
                <w:lang w:val="de-DE"/>
              </w:rPr>
            </w:pPr>
          </w:p>
        </w:tc>
      </w:tr>
      <w:tr w:rsidR="00024633" w:rsidRPr="006E0712" w:rsidTr="002A6547">
        <w:trPr>
          <w:trHeight w:val="4009"/>
        </w:trPr>
        <w:tc>
          <w:tcPr>
            <w:tcW w:w="10714" w:type="dxa"/>
          </w:tcPr>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     Es war einmal ein Großvater, der schon sehr, sehr alt war. Seine Beine gehorchten ihm nicht mehr, die Augen sahen schlecht, die Ohren hörten nicht mehr viel und Zähne hatte er auch keine mehr.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    Wenn er aß, floss dem alten Mann die Suppe aus dem Mund. Der Sohn und die Schwiegertochter ließen ihn deshalb nicht mehr am Tisch mitessen, sondern brachten ihm sein Essen hinter den Ofen, wo er in seiner Ecke saß.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    Eines Tages, als man ihm die Suppe in einer Schale hingetragen hatte, ließ er die Schale fallen und sie zerbrach. Die Schwiegertochter machte dem Greis Vorwürfe, dass er ihnen im Haus alles beschädige und das Geschirr zerschlage, und sagte, dass sie ihm von jetzt an das Essen in einem </w:t>
            </w:r>
            <w:proofErr w:type="spellStart"/>
            <w:r w:rsidRPr="00D631F1">
              <w:rPr>
                <w:rFonts w:ascii="Times New Roman" w:hAnsi="Times New Roman" w:cs="Times New Roman"/>
                <w:sz w:val="28"/>
                <w:szCs w:val="28"/>
                <w:lang w:val="de-DE"/>
              </w:rPr>
              <w:t>Holzschüsselchen</w:t>
            </w:r>
            <w:proofErr w:type="spellEnd"/>
            <w:r w:rsidRPr="00D631F1">
              <w:rPr>
                <w:rFonts w:ascii="Times New Roman" w:hAnsi="Times New Roman" w:cs="Times New Roman"/>
                <w:sz w:val="28"/>
                <w:szCs w:val="28"/>
                <w:lang w:val="de-DE"/>
              </w:rPr>
              <w:t xml:space="preserve"> geben werde. Der Greis seufzte nur und sagte nichts.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   Als der Mann und die Frau einige Tage später zu Hause beisammen saßen, sahen sie, dass ihr Söhnchen auf dem Fußboden mit kleinen Brettern spielte und etwas zimmerte.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Der Vater fragte ihn: "Was soll das denn werden, Mischa?"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Und Mischa antwortete: "Das soll ein </w:t>
            </w:r>
            <w:proofErr w:type="spellStart"/>
            <w:r w:rsidRPr="00D631F1">
              <w:rPr>
                <w:rFonts w:ascii="Times New Roman" w:hAnsi="Times New Roman" w:cs="Times New Roman"/>
                <w:sz w:val="28"/>
                <w:szCs w:val="28"/>
                <w:lang w:val="de-DE"/>
              </w:rPr>
              <w:t>Holzschüsselchen</w:t>
            </w:r>
            <w:proofErr w:type="spellEnd"/>
            <w:r w:rsidRPr="00D631F1">
              <w:rPr>
                <w:rFonts w:ascii="Times New Roman" w:hAnsi="Times New Roman" w:cs="Times New Roman"/>
                <w:sz w:val="28"/>
                <w:szCs w:val="28"/>
                <w:lang w:val="de-DE"/>
              </w:rPr>
              <w:t xml:space="preserve"> werden, Väterchen. Daraus werde ich dir und der Mutter zu essen geben, wenn Ihr alt geworden seid." </w:t>
            </w:r>
          </w:p>
          <w:p w:rsidR="00024633" w:rsidRPr="00D631F1" w:rsidRDefault="00024633" w:rsidP="002A6547">
            <w:pPr>
              <w:pStyle w:val="Default"/>
              <w:jc w:val="both"/>
              <w:rPr>
                <w:rFonts w:ascii="Times New Roman" w:hAnsi="Times New Roman" w:cs="Times New Roman"/>
                <w:sz w:val="28"/>
                <w:szCs w:val="28"/>
                <w:lang w:val="de-DE"/>
              </w:rPr>
            </w:pPr>
            <w:r w:rsidRPr="00D631F1">
              <w:rPr>
                <w:rFonts w:ascii="Times New Roman" w:hAnsi="Times New Roman" w:cs="Times New Roman"/>
                <w:sz w:val="28"/>
                <w:szCs w:val="28"/>
                <w:lang w:val="de-DE"/>
              </w:rPr>
              <w:t xml:space="preserve">Der Mann und die Frau sahen sich an und weinten. Ihnen wurde plötzlich bewusst, wie sehr sie den Greis gekränkt hatten und sie schämten sich. Fortan ließen sie ihn wieder am Tisch sitzen und waren freundlich zu ihm. </w:t>
            </w:r>
          </w:p>
          <w:p w:rsidR="00024633" w:rsidRPr="00024633" w:rsidRDefault="00024633" w:rsidP="002A6547">
            <w:pPr>
              <w:pStyle w:val="Default"/>
              <w:jc w:val="both"/>
              <w:rPr>
                <w:rFonts w:ascii="Times New Roman" w:hAnsi="Times New Roman" w:cs="Times New Roman"/>
                <w:sz w:val="28"/>
                <w:szCs w:val="28"/>
                <w:lang w:val="de-DE"/>
              </w:rPr>
            </w:pPr>
          </w:p>
          <w:p w:rsidR="00024633" w:rsidRPr="00024633" w:rsidRDefault="00024633" w:rsidP="002A6547">
            <w:pPr>
              <w:pStyle w:val="Default"/>
              <w:jc w:val="both"/>
              <w:rPr>
                <w:rFonts w:ascii="Times New Roman" w:hAnsi="Times New Roman" w:cs="Times New Roman"/>
                <w:sz w:val="28"/>
                <w:szCs w:val="28"/>
                <w:lang w:val="de-DE"/>
              </w:rPr>
            </w:pPr>
          </w:p>
          <w:p w:rsidR="00024633" w:rsidRPr="00024633" w:rsidRDefault="00024633" w:rsidP="002A6547">
            <w:pPr>
              <w:pStyle w:val="Default"/>
              <w:jc w:val="both"/>
              <w:rPr>
                <w:rFonts w:ascii="Times New Roman" w:hAnsi="Times New Roman" w:cs="Times New Roman"/>
                <w:sz w:val="28"/>
                <w:szCs w:val="28"/>
                <w:lang w:val="de-DE"/>
              </w:rPr>
            </w:pPr>
          </w:p>
        </w:tc>
      </w:tr>
    </w:tbl>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p w:rsidR="00024633" w:rsidRPr="00FC4F3C" w:rsidRDefault="00024633" w:rsidP="008D19C0">
      <w:pPr>
        <w:pStyle w:val="a3"/>
        <w:spacing w:before="240" w:line="360" w:lineRule="auto"/>
        <w:ind w:left="2160"/>
        <w:jc w:val="right"/>
        <w:rPr>
          <w:rFonts w:ascii="Times New Roman" w:hAnsi="Times New Roman" w:cs="Times New Roman"/>
          <w:b/>
          <w:sz w:val="28"/>
          <w:szCs w:val="28"/>
          <w:lang w:val="de-DE"/>
        </w:rPr>
      </w:pPr>
    </w:p>
    <w:sectPr w:rsidR="00024633" w:rsidRPr="00FC4F3C" w:rsidSect="008076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altName w:val="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E0BC5"/>
    <w:multiLevelType w:val="hybridMultilevel"/>
    <w:tmpl w:val="6360D58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37F7B"/>
    <w:multiLevelType w:val="hybridMultilevel"/>
    <w:tmpl w:val="ACB881CE"/>
    <w:lvl w:ilvl="0" w:tplc="E1A8A0C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3CF586C"/>
    <w:multiLevelType w:val="hybridMultilevel"/>
    <w:tmpl w:val="991AF1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49A4E39"/>
    <w:multiLevelType w:val="hybridMultilevel"/>
    <w:tmpl w:val="7DB05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8922CD"/>
    <w:multiLevelType w:val="hybridMultilevel"/>
    <w:tmpl w:val="EDFC74DC"/>
    <w:lvl w:ilvl="0" w:tplc="EA4E3D38">
      <w:start w:val="1"/>
      <w:numFmt w:val="decimal"/>
      <w:lvlText w:val="%1."/>
      <w:lvlJc w:val="left"/>
      <w:pPr>
        <w:ind w:left="6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B5374BB"/>
    <w:multiLevelType w:val="hybridMultilevel"/>
    <w:tmpl w:val="8CF078D6"/>
    <w:lvl w:ilvl="0" w:tplc="0B0402FA">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D19C0"/>
    <w:rsid w:val="00024633"/>
    <w:rsid w:val="001973D4"/>
    <w:rsid w:val="00256B3C"/>
    <w:rsid w:val="00355405"/>
    <w:rsid w:val="00453AC7"/>
    <w:rsid w:val="00472241"/>
    <w:rsid w:val="0055732A"/>
    <w:rsid w:val="00563007"/>
    <w:rsid w:val="006E0712"/>
    <w:rsid w:val="00713CEA"/>
    <w:rsid w:val="007370E5"/>
    <w:rsid w:val="008D19C0"/>
    <w:rsid w:val="00907A4E"/>
    <w:rsid w:val="009C04E1"/>
    <w:rsid w:val="00A270E4"/>
    <w:rsid w:val="00B26897"/>
    <w:rsid w:val="00C009E2"/>
    <w:rsid w:val="00C1386E"/>
    <w:rsid w:val="00C523E3"/>
    <w:rsid w:val="00CB4485"/>
    <w:rsid w:val="00D72EF0"/>
    <w:rsid w:val="00DB4B7A"/>
    <w:rsid w:val="00DF2EEB"/>
    <w:rsid w:val="00E210E0"/>
    <w:rsid w:val="00EC4820"/>
    <w:rsid w:val="00F00DA1"/>
    <w:rsid w:val="00FC4F3C"/>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9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19C0"/>
    <w:pPr>
      <w:ind w:left="720"/>
      <w:contextualSpacing/>
    </w:pPr>
  </w:style>
  <w:style w:type="table" w:styleId="a4">
    <w:name w:val="Table Grid"/>
    <w:basedOn w:val="a1"/>
    <w:uiPriority w:val="59"/>
    <w:rsid w:val="008D1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24633"/>
    <w:pPr>
      <w:autoSpaceDE w:val="0"/>
      <w:autoSpaceDN w:val="0"/>
      <w:adjustRightInd w:val="0"/>
      <w:spacing w:after="0" w:line="240" w:lineRule="auto"/>
    </w:pPr>
    <w:rPr>
      <w:rFonts w:ascii="Trebuchet MS" w:eastAsiaTheme="minorEastAsia" w:hAnsi="Trebuchet MS" w:cs="Trebuchet MS"/>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588</Words>
  <Characters>3354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63</cp:revision>
  <dcterms:created xsi:type="dcterms:W3CDTF">2018-01-03T17:23:00Z</dcterms:created>
  <dcterms:modified xsi:type="dcterms:W3CDTF">2018-01-04T11:06:00Z</dcterms:modified>
</cp:coreProperties>
</file>